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15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Вычегодская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СКОШИ»</w:t>
      </w:r>
    </w:p>
    <w:p w:rsidR="00191615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конференция для обучающихся 6-11 классов</w:t>
      </w:r>
    </w:p>
    <w:p w:rsidR="000F327E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«Ломоносовские чтения»</w:t>
      </w:r>
    </w:p>
    <w:p w:rsidR="00191615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15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биология</w:t>
      </w:r>
    </w:p>
    <w:p w:rsidR="00927EDC" w:rsidRDefault="00927EDC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DC" w:rsidRDefault="00927EDC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</w:t>
      </w:r>
    </w:p>
    <w:p w:rsidR="00191615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15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15" w:rsidRDefault="00191615" w:rsidP="00191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15" w:rsidRPr="00191615" w:rsidRDefault="00191615" w:rsidP="00191615">
      <w:pPr>
        <w:spacing w:after="0" w:line="360" w:lineRule="auto"/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191615" w:rsidRDefault="00191615" w:rsidP="00191615">
      <w:pPr>
        <w:spacing w:after="0" w:line="360" w:lineRule="auto"/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191615">
        <w:rPr>
          <w:rFonts w:ascii="Arial Black" w:eastAsia="Times New Roman" w:hAnsi="Arial Black" w:cs="Times New Roman"/>
          <w:sz w:val="36"/>
          <w:szCs w:val="36"/>
          <w:lang w:eastAsia="ru-RU"/>
        </w:rPr>
        <w:t>Мой слух</w:t>
      </w:r>
    </w:p>
    <w:p w:rsidR="00927EDC" w:rsidRDefault="00927EDC" w:rsidP="00191615">
      <w:pPr>
        <w:spacing w:after="0" w:line="360" w:lineRule="auto"/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927EDC" w:rsidRDefault="00927EDC" w:rsidP="00191615">
      <w:pPr>
        <w:spacing w:after="0" w:line="360" w:lineRule="auto"/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Малков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класса</w:t>
      </w: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Марченко Е.Н.,</w:t>
      </w: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учитель-дефектолог</w:t>
      </w: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DC" w:rsidRDefault="00927EDC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29" w:rsidRDefault="00F60129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29" w:rsidRDefault="00F60129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29" w:rsidRDefault="00F60129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29" w:rsidRDefault="00F60129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29" w:rsidRDefault="00F60129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29" w:rsidRDefault="00F60129" w:rsidP="00927E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29" w:rsidRPr="00927EDC" w:rsidRDefault="00F60129" w:rsidP="00F601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Вычегодский</w:t>
      </w:r>
    </w:p>
    <w:p w:rsidR="00191615" w:rsidRDefault="00191615" w:rsidP="00191615">
      <w:pPr>
        <w:spacing w:after="0" w:line="360" w:lineRule="auto"/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0069A5" w:rsidRDefault="000069A5" w:rsidP="00F6012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9A5" w:rsidRDefault="000069A5" w:rsidP="00C951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069A5" w:rsidRPr="000069A5" w:rsidRDefault="000069A5" w:rsidP="00C951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4"/>
        <w:gridCol w:w="2046"/>
      </w:tblGrid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4C56B4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C95159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Немного о слухе</w:t>
            </w:r>
            <w:r w:rsidR="000069A5"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069A5"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069A5"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4C56B4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 1</w:t>
            </w:r>
            <w:proofErr w:type="gramStart"/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>ак мы слышим?</w:t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854806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 2 </w:t>
            </w:r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уха.</w:t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854806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4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 3</w:t>
            </w:r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мы слышим?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4C56B4" w:rsidP="00C9515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 </w:t>
            </w:r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>факты о слухе</w:t>
            </w:r>
            <w:proofErr w:type="gramEnd"/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854806" w:rsidP="00C951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  <w:r w:rsidRPr="0085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часть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854806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854806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69A5" w:rsidRPr="00854806" w:rsidTr="00854806"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0069A5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список</w:t>
            </w: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0069A5" w:rsidRPr="00854806" w:rsidRDefault="00854806" w:rsidP="00C95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069A5" w:rsidRDefault="000069A5" w:rsidP="00C9515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9A5" w:rsidRDefault="000069A5" w:rsidP="00C9515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9A5" w:rsidRPr="00177E29" w:rsidRDefault="000069A5" w:rsidP="00C9515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E29" w:rsidRPr="00177E29" w:rsidRDefault="00177E29" w:rsidP="00C951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E29" w:rsidRPr="00177E29" w:rsidRDefault="00177E29" w:rsidP="00C951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E29" w:rsidRDefault="00177E29" w:rsidP="00C951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E29" w:rsidRDefault="00177E29" w:rsidP="00C951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E29" w:rsidRDefault="00177E29" w:rsidP="00C951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27E" w:rsidRDefault="000F327E" w:rsidP="00C951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D09" w:rsidRDefault="00EF2D09" w:rsidP="00C9515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1E5" w:rsidRDefault="006661E5" w:rsidP="00C9515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29" w:rsidRDefault="00F60129" w:rsidP="00C9515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29" w:rsidRDefault="00F60129" w:rsidP="00C9515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29" w:rsidRPr="00C95159" w:rsidRDefault="00F60129" w:rsidP="00C9515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446AA" w:rsidRPr="00C95159" w:rsidRDefault="00177E29" w:rsidP="00C9515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159">
        <w:rPr>
          <w:rFonts w:ascii="Times New Roman" w:eastAsia="Calibri" w:hAnsi="Times New Roman" w:cs="Times New Roman"/>
          <w:sz w:val="24"/>
          <w:szCs w:val="24"/>
        </w:rPr>
        <w:t>Введение.</w:t>
      </w:r>
    </w:p>
    <w:p w:rsidR="00AE1D0E" w:rsidRPr="003C5EAF" w:rsidRDefault="00AE1D0E" w:rsidP="003C5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3C5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человека слух имеет огромное значение. Он является самым главным из пяти чувств человека. Мы не задумываемся, какое это богатство – хороший слух. Слух играет важную роль в общении, получении знаний, эмоций. Слух предупреждает об опасности. Из этого следует, что нарушение слуха доставляет человеку массу неудобств и неприятностей</w:t>
      </w:r>
      <w:r w:rsidRPr="003C5EA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</w:p>
    <w:p w:rsidR="00254944" w:rsidRPr="003C5EAF" w:rsidRDefault="003C3A7F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ab/>
        <w:t>Я решил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 xml:space="preserve"> больше и подробнее изучить один из органов воспр</w:t>
      </w:r>
      <w:r w:rsidR="008D5B6C" w:rsidRPr="003C5EAF">
        <w:rPr>
          <w:rFonts w:ascii="Times New Roman" w:eastAsia="Calibri" w:hAnsi="Times New Roman" w:cs="Times New Roman"/>
          <w:sz w:val="24"/>
          <w:szCs w:val="24"/>
        </w:rPr>
        <w:t>иятия - ухо.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 xml:space="preserve"> Узнать какую роль в жизни человека играет слух.</w:t>
      </w:r>
      <w:r w:rsidR="008D5B6C"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Так возникла тема моего </w:t>
      </w:r>
      <w:r w:rsidR="003B02EB" w:rsidRPr="003C5EAF">
        <w:rPr>
          <w:rFonts w:ascii="Times New Roman" w:eastAsia="Calibri" w:hAnsi="Times New Roman" w:cs="Times New Roman"/>
          <w:sz w:val="24"/>
          <w:szCs w:val="24"/>
        </w:rPr>
        <w:t xml:space="preserve"> исследования «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>Мой слух</w:t>
      </w:r>
      <w:r w:rsidR="003B02EB" w:rsidRPr="003C5EAF">
        <w:rPr>
          <w:rFonts w:ascii="Times New Roman" w:eastAsia="Calibri" w:hAnsi="Times New Roman" w:cs="Times New Roman"/>
          <w:sz w:val="24"/>
          <w:szCs w:val="24"/>
        </w:rPr>
        <w:t>».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4A8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работы: выяснить, какую роль выполняет орган слуха в жизни человека и как это влияет </w:t>
      </w:r>
      <w:r w:rsidR="003B02EB" w:rsidRPr="003C5EAF">
        <w:rPr>
          <w:rFonts w:ascii="Times New Roman" w:eastAsia="Calibri" w:hAnsi="Times New Roman" w:cs="Times New Roman"/>
          <w:sz w:val="24"/>
          <w:szCs w:val="24"/>
        </w:rPr>
        <w:t xml:space="preserve">на состояние человека. </w:t>
      </w:r>
      <w:r w:rsidR="003A4A15" w:rsidRPr="003C5EAF">
        <w:rPr>
          <w:rFonts w:ascii="Times New Roman" w:eastAsia="Calibri" w:hAnsi="Times New Roman" w:cs="Times New Roman"/>
          <w:sz w:val="24"/>
          <w:szCs w:val="24"/>
        </w:rPr>
        <w:t xml:space="preserve">Узнать, как ученик 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 xml:space="preserve"> слышит </w:t>
      </w:r>
      <w:r w:rsidR="003A4A15" w:rsidRPr="003C5EAF">
        <w:rPr>
          <w:rFonts w:ascii="Times New Roman" w:eastAsia="Calibri" w:hAnsi="Times New Roman" w:cs="Times New Roman"/>
          <w:sz w:val="24"/>
          <w:szCs w:val="24"/>
        </w:rPr>
        <w:t>с аппаратом и без аппарата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02EB" w:rsidRPr="003C5EAF">
        <w:rPr>
          <w:rFonts w:ascii="Times New Roman" w:eastAsia="Calibri" w:hAnsi="Times New Roman" w:cs="Times New Roman"/>
          <w:sz w:val="24"/>
          <w:szCs w:val="24"/>
        </w:rPr>
        <w:t xml:space="preserve">Доказать, 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 xml:space="preserve">почему 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ab/>
        <w:t>надо носить  слуховые аппараты</w:t>
      </w:r>
      <w:r w:rsidR="003A4A15" w:rsidRPr="003C5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C5E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1.Изучить литературу по данной теме.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2.Собрать сведения об органе слуха.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3.Выяснить, как человек воспринимает звуки</w:t>
      </w:r>
      <w:r w:rsidR="008D5B6C" w:rsidRPr="003C5EAF">
        <w:rPr>
          <w:rFonts w:ascii="Times New Roman" w:eastAsia="Calibri" w:hAnsi="Times New Roman" w:cs="Times New Roman"/>
          <w:sz w:val="24"/>
          <w:szCs w:val="24"/>
        </w:rPr>
        <w:t xml:space="preserve"> и речь</w:t>
      </w:r>
      <w:r w:rsidRPr="003C5EAF">
        <w:rPr>
          <w:rFonts w:ascii="Times New Roman" w:eastAsia="Calibri" w:hAnsi="Times New Roman" w:cs="Times New Roman"/>
          <w:sz w:val="24"/>
          <w:szCs w:val="24"/>
        </w:rPr>
        <w:t>.</w:t>
      </w:r>
      <w:r w:rsidR="00FC4039" w:rsidRPr="003C5EAF">
        <w:rPr>
          <w:rFonts w:ascii="Times New Roman" w:eastAsia="Calibri" w:hAnsi="Times New Roman" w:cs="Times New Roman"/>
          <w:sz w:val="24"/>
          <w:szCs w:val="24"/>
        </w:rPr>
        <w:t xml:space="preserve"> (Т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>е</w:t>
      </w:r>
      <w:r w:rsidR="008D5B6C" w:rsidRPr="003C5EAF">
        <w:rPr>
          <w:rFonts w:ascii="Times New Roman" w:eastAsia="Calibri" w:hAnsi="Times New Roman" w:cs="Times New Roman"/>
          <w:sz w:val="24"/>
          <w:szCs w:val="24"/>
        </w:rPr>
        <w:t>стирование онлайн)</w:t>
      </w:r>
    </w:p>
    <w:p w:rsidR="00177E29" w:rsidRPr="003C5EAF" w:rsidRDefault="00177E29" w:rsidP="003C5EA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DB9" w:rsidRPr="003C5EAF">
        <w:rPr>
          <w:rFonts w:ascii="Times New Roman" w:eastAsia="Calibri" w:hAnsi="Times New Roman" w:cs="Times New Roman"/>
          <w:sz w:val="24"/>
          <w:szCs w:val="24"/>
        </w:rPr>
        <w:t>4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.Исследовать </w:t>
      </w:r>
      <w:r w:rsidR="003B02EB" w:rsidRPr="003C5EAF">
        <w:rPr>
          <w:rFonts w:ascii="Times New Roman" w:eastAsia="Calibri" w:hAnsi="Times New Roman" w:cs="Times New Roman"/>
          <w:sz w:val="24"/>
          <w:szCs w:val="24"/>
        </w:rPr>
        <w:t xml:space="preserve">значимость </w:t>
      </w:r>
      <w:r w:rsidRPr="003C5EAF">
        <w:rPr>
          <w:rFonts w:ascii="Times New Roman" w:eastAsia="Calibri" w:hAnsi="Times New Roman" w:cs="Times New Roman"/>
          <w:sz w:val="24"/>
          <w:szCs w:val="24"/>
        </w:rPr>
        <w:t>слуха для получения информации.</w:t>
      </w:r>
    </w:p>
    <w:p w:rsidR="00177E29" w:rsidRPr="003C5EAF" w:rsidRDefault="003D1DB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5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>. Провес</w:t>
      </w:r>
      <w:r w:rsidR="003A4A15" w:rsidRPr="003C5EAF">
        <w:rPr>
          <w:rFonts w:ascii="Times New Roman" w:eastAsia="Calibri" w:hAnsi="Times New Roman" w:cs="Times New Roman"/>
          <w:sz w:val="24"/>
          <w:szCs w:val="24"/>
        </w:rPr>
        <w:t>ти тест «Любишь ли ты носить  аппараты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 xml:space="preserve">?». </w:t>
      </w:r>
    </w:p>
    <w:p w:rsidR="00177E29" w:rsidRPr="003C5EAF" w:rsidRDefault="003D1DB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6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 xml:space="preserve">. Доказать «Почему 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>важно носить  аппараты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>»</w:t>
      </w:r>
      <w:r w:rsidR="003C3A7F" w:rsidRPr="003C5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E29" w:rsidRPr="003C5EAF" w:rsidRDefault="00177E29" w:rsidP="003C5EAF">
      <w:pPr>
        <w:spacing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sz w:val="24"/>
          <w:szCs w:val="24"/>
        </w:rPr>
        <w:t>Гипотеза</w:t>
      </w:r>
      <w:r w:rsidRPr="003C5EAF">
        <w:rPr>
          <w:rFonts w:ascii="Times New Roman" w:eastAsia="Calibri" w:hAnsi="Times New Roman" w:cs="Times New Roman"/>
          <w:sz w:val="24"/>
          <w:szCs w:val="24"/>
        </w:rPr>
        <w:t>: с помощью уха человек воспринимает различного рода информацию, которая дает представление об окружающем мире. Если у человека нарушен слух, то он  плохо воспринимает речевую информацию, а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>,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следовательно</w:t>
      </w:r>
      <w:r w:rsidR="00254944" w:rsidRPr="003C5EAF">
        <w:rPr>
          <w:rFonts w:ascii="Times New Roman" w:eastAsia="Calibri" w:hAnsi="Times New Roman" w:cs="Times New Roman"/>
          <w:sz w:val="24"/>
          <w:szCs w:val="24"/>
        </w:rPr>
        <w:t>,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не развивается речь</w:t>
      </w:r>
      <w:r w:rsidR="001724A8" w:rsidRPr="003C5EAF">
        <w:rPr>
          <w:rFonts w:ascii="Times New Roman" w:eastAsia="Calibri" w:hAnsi="Times New Roman" w:cs="Times New Roman"/>
          <w:sz w:val="24"/>
          <w:szCs w:val="24"/>
        </w:rPr>
        <w:t>, мышление</w:t>
      </w:r>
      <w:r w:rsidRPr="003C5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E29" w:rsidRPr="003C5EAF" w:rsidRDefault="00177E29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-  ухо человека.</w:t>
      </w:r>
    </w:p>
    <w:p w:rsidR="00177E29" w:rsidRPr="003C5EAF" w:rsidRDefault="00177E29" w:rsidP="003C5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исследования:</w:t>
      </w:r>
    </w:p>
    <w:p w:rsidR="00177E29" w:rsidRPr="003C5EAF" w:rsidRDefault="001724A8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- анализ 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>литературы и систематизация информации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- измерения, наблюдения</w:t>
      </w:r>
    </w:p>
    <w:p w:rsidR="007465CF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- обработка результатов</w:t>
      </w:r>
    </w:p>
    <w:p w:rsidR="001724A8" w:rsidRPr="003C5EAF" w:rsidRDefault="00926637" w:rsidP="00EF2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lastRenderedPageBreak/>
        <w:t>- опрос.</w:t>
      </w:r>
    </w:p>
    <w:p w:rsidR="00D349F0" w:rsidRPr="0062442B" w:rsidRDefault="003C3A7F" w:rsidP="003C5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Немного о слухе</w:t>
      </w:r>
    </w:p>
    <w:p w:rsidR="00AC41BE" w:rsidRPr="003C5EAF" w:rsidRDefault="00AC41BE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1BE" w:rsidRPr="003C5EAF" w:rsidRDefault="00AC41BE" w:rsidP="003C5EA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AF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Ухо — сложный вестибулярно-слуховой орган</w:t>
      </w:r>
      <w:r w:rsidRPr="003C5EA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который выполняет две функции: </w:t>
      </w:r>
    </w:p>
    <w:p w:rsidR="00AC41BE" w:rsidRPr="003C5EAF" w:rsidRDefault="00AC41BE" w:rsidP="003C5EAF">
      <w:pPr>
        <w:pStyle w:val="aa"/>
        <w:numPr>
          <w:ilvl w:val="0"/>
          <w:numId w:val="4"/>
        </w:numPr>
        <w:spacing w:line="360" w:lineRule="auto"/>
      </w:pPr>
      <w:r w:rsidRPr="003C5EAF">
        <w:rPr>
          <w:rFonts w:eastAsia="+mn-ea"/>
          <w:iCs/>
          <w:color w:val="000000"/>
          <w:kern w:val="24"/>
        </w:rPr>
        <w:t xml:space="preserve">воспринимает звуковые импульсы; </w:t>
      </w:r>
    </w:p>
    <w:p w:rsidR="00AC41BE" w:rsidRPr="003C5EAF" w:rsidRDefault="00AC41BE" w:rsidP="003C5EAF">
      <w:pPr>
        <w:pStyle w:val="aa"/>
        <w:numPr>
          <w:ilvl w:val="0"/>
          <w:numId w:val="4"/>
        </w:numPr>
        <w:spacing w:line="360" w:lineRule="auto"/>
        <w:jc w:val="both"/>
        <w:rPr>
          <w:rFonts w:eastAsia="Calibri"/>
        </w:rPr>
      </w:pPr>
      <w:r w:rsidRPr="003C5EAF">
        <w:rPr>
          <w:rFonts w:eastAsia="+mn-ea"/>
          <w:iCs/>
          <w:color w:val="000000"/>
          <w:kern w:val="24"/>
        </w:rPr>
        <w:t>отвечает за положение тела в пространстве и способность удерживать равновесие.</w:t>
      </w:r>
    </w:p>
    <w:p w:rsidR="00AC41BE" w:rsidRPr="003C5EAF" w:rsidRDefault="00AC41BE" w:rsidP="003C5EAF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Это парный орган, который размещается в височных костях черепа, ограничиваясь снаружи ушными раковинами.</w:t>
      </w:r>
    </w:p>
    <w:p w:rsidR="00AC41BE" w:rsidRPr="003C5EAF" w:rsidRDefault="00AC41BE" w:rsidP="003C5EA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A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Анатомически ухо делится на три части: </w:t>
      </w:r>
    </w:p>
    <w:p w:rsidR="00AC41BE" w:rsidRPr="003C5EAF" w:rsidRDefault="00AC41BE" w:rsidP="003C5EAF">
      <w:pPr>
        <w:pStyle w:val="aa"/>
        <w:numPr>
          <w:ilvl w:val="0"/>
          <w:numId w:val="5"/>
        </w:numPr>
        <w:spacing w:line="360" w:lineRule="auto"/>
      </w:pPr>
      <w:r w:rsidRPr="003C5EAF">
        <w:rPr>
          <w:rFonts w:eastAsia="+mn-ea"/>
          <w:color w:val="000000"/>
          <w:kern w:val="24"/>
        </w:rPr>
        <w:t>наружное;</w:t>
      </w:r>
    </w:p>
    <w:p w:rsidR="00AC41BE" w:rsidRPr="003C5EAF" w:rsidRDefault="00AC41BE" w:rsidP="003C5EAF">
      <w:pPr>
        <w:pStyle w:val="aa"/>
        <w:numPr>
          <w:ilvl w:val="0"/>
          <w:numId w:val="5"/>
        </w:numPr>
        <w:spacing w:line="360" w:lineRule="auto"/>
      </w:pPr>
      <w:r w:rsidRPr="003C5EAF">
        <w:rPr>
          <w:rFonts w:eastAsia="+mn-ea"/>
          <w:color w:val="000000"/>
          <w:kern w:val="24"/>
        </w:rPr>
        <w:t xml:space="preserve">среднее; </w:t>
      </w:r>
    </w:p>
    <w:p w:rsidR="00AC41BE" w:rsidRPr="003C5EAF" w:rsidRDefault="00AC41BE" w:rsidP="003C5EAF">
      <w:pPr>
        <w:pStyle w:val="aa"/>
        <w:numPr>
          <w:ilvl w:val="0"/>
          <w:numId w:val="5"/>
        </w:numPr>
        <w:spacing w:line="360" w:lineRule="auto"/>
      </w:pPr>
      <w:r w:rsidRPr="003C5EAF">
        <w:rPr>
          <w:rFonts w:eastAsia="+mn-ea"/>
          <w:color w:val="000000"/>
          <w:kern w:val="24"/>
        </w:rPr>
        <w:t>внутреннее ухо.</w:t>
      </w:r>
    </w:p>
    <w:p w:rsidR="00AC41BE" w:rsidRPr="003C5EAF" w:rsidRDefault="00AC41BE" w:rsidP="003C5EAF">
      <w:pPr>
        <w:pStyle w:val="aa"/>
        <w:spacing w:line="360" w:lineRule="auto"/>
        <w:jc w:val="both"/>
        <w:rPr>
          <w:rFonts w:eastAsia="Calibri"/>
        </w:rPr>
      </w:pPr>
    </w:p>
    <w:p w:rsidR="00177E29" w:rsidRPr="006921A2" w:rsidRDefault="0025147A" w:rsidP="003C5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 1. </w:t>
      </w:r>
      <w:r w:rsidR="00177E29" w:rsidRPr="006921A2">
        <w:rPr>
          <w:rFonts w:ascii="Times New Roman" w:eastAsia="Calibri" w:hAnsi="Times New Roman" w:cs="Times New Roman"/>
          <w:b/>
          <w:sz w:val="24"/>
          <w:szCs w:val="24"/>
        </w:rPr>
        <w:t>Как мы слышим</w:t>
      </w:r>
      <w:r w:rsidR="00254944" w:rsidRPr="006921A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7465CF" w:rsidRPr="003C5EAF" w:rsidRDefault="007E6C20" w:rsidP="003C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Человеческое ухо состоит из ушной</w:t>
      </w:r>
      <w:r w:rsidRPr="003C5EA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3C5E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C5EA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аковины, наружного слухового канала, а также среднего и внутреннего уха, которые находятся внутри черепа. Звуковые волны, попадающие в ухо через слуховой канал, при помощи барабанной перепонки преобразуются в колебания и передаются на улитку, находящуюся во внутреннем ухе, где эти колебания, в свою очередь, трансформируются в нервные импульсы, воспринимаемые мозгом.</w:t>
      </w:r>
    </w:p>
    <w:p w:rsidR="0025147A" w:rsidRDefault="0025147A" w:rsidP="003C5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 2.</w:t>
      </w:r>
      <w:r w:rsidRPr="00251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9A5">
        <w:rPr>
          <w:rFonts w:ascii="Times New Roman" w:eastAsia="Calibri" w:hAnsi="Times New Roman" w:cs="Times New Roman"/>
          <w:sz w:val="24"/>
          <w:szCs w:val="24"/>
        </w:rPr>
        <w:t>Строение уха</w:t>
      </w:r>
    </w:p>
    <w:p w:rsidR="00177E29" w:rsidRPr="003C5EAF" w:rsidRDefault="00D349F0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>Слуховой анализатор человека состоит их четырех частей:</w:t>
      </w:r>
    </w:p>
    <w:p w:rsidR="00D349F0" w:rsidRPr="003C5EAF" w:rsidRDefault="00D349F0" w:rsidP="0025147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6E30D" wp14:editId="0AD1546D">
            <wp:extent cx="3314700" cy="157307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5959" cy="157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F0" w:rsidRPr="003C5EAF" w:rsidRDefault="00D349F0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Рис. 1 Как устроено ухо человека (рисунок предоставлен фирмой Siemens)</w:t>
      </w:r>
    </w:p>
    <w:p w:rsidR="00177E29" w:rsidRPr="003C5EAF" w:rsidRDefault="00177E29" w:rsidP="003C5EA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i/>
          <w:sz w:val="24"/>
          <w:szCs w:val="24"/>
        </w:rPr>
        <w:t>Наружное ухо</w:t>
      </w:r>
    </w:p>
    <w:p w:rsidR="00177E29" w:rsidRPr="003C5EAF" w:rsidRDefault="00177E29" w:rsidP="003C5E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lastRenderedPageBreak/>
        <w:t>К наружному уху относятся ушная раковина, слухово</w:t>
      </w:r>
      <w:r w:rsidR="00D349F0" w:rsidRPr="003C5EAF">
        <w:rPr>
          <w:rFonts w:ascii="Times New Roman" w:eastAsia="Calibri" w:hAnsi="Times New Roman" w:cs="Times New Roman"/>
          <w:sz w:val="24"/>
          <w:szCs w:val="24"/>
        </w:rPr>
        <w:t>й проход и барабанная перепонка.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Сл</w:t>
      </w:r>
      <w:r w:rsidR="00D349F0" w:rsidRPr="003C5EAF">
        <w:rPr>
          <w:rFonts w:ascii="Times New Roman" w:eastAsia="Calibri" w:hAnsi="Times New Roman" w:cs="Times New Roman"/>
          <w:sz w:val="24"/>
          <w:szCs w:val="24"/>
        </w:rPr>
        <w:t>уховой проход имеет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изогнутую форму. У взрослого человека длина его составляет около 2,5 см, а диаметр около 8 мм. Поверхность слухового прохода покрыта волосками и содержит железы, выделяющие ушную серу, которая необходима для поддержания влажности кожи. Слуховой проход обеспечивает постоянную температуру и влажность барабанной перепонки.</w:t>
      </w:r>
    </w:p>
    <w:p w:rsidR="00177E29" w:rsidRPr="003C5EAF" w:rsidRDefault="00177E29" w:rsidP="003C5EA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i/>
          <w:sz w:val="24"/>
          <w:szCs w:val="24"/>
        </w:rPr>
        <w:t>Среднее ухо</w:t>
      </w:r>
    </w:p>
    <w:p w:rsidR="00177E29" w:rsidRPr="003C5EAF" w:rsidRDefault="00177E29" w:rsidP="005E7E5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Среднее ухо – это заполненная воздухом полость за барабанной перепонкой. Эта полость соединяется с носоглоткой посредством евстахиевой трубы</w:t>
      </w:r>
      <w:r w:rsidR="00D349F0" w:rsidRPr="003C5EAF">
        <w:rPr>
          <w:rFonts w:ascii="Times New Roman" w:eastAsia="Calibri" w:hAnsi="Times New Roman" w:cs="Times New Roman"/>
          <w:sz w:val="24"/>
          <w:szCs w:val="24"/>
        </w:rPr>
        <w:t xml:space="preserve">, которая 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обеспечивает поступление </w:t>
      </w:r>
      <w:r w:rsidR="00D349F0" w:rsidRPr="003C5EAF">
        <w:rPr>
          <w:rFonts w:ascii="Times New Roman" w:eastAsia="Calibri" w:hAnsi="Times New Roman" w:cs="Times New Roman"/>
          <w:sz w:val="24"/>
          <w:szCs w:val="24"/>
        </w:rPr>
        <w:t>воздуха в полость и выравнивает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давления по обе стороны барабанной перепонки для ее оптимальной подвижности. В полости среднего уха находятся три миниатюрные слуховые косточки: молоточек, наковальня и стремя. Одним концом молоточек соединен с барабанной перепонкой, другой его конец связан с наковальней, которая, в свою очередь соединена со стременем, а стремя с улиткой внутреннего уха. Барабанная перепонка постоянно колеблется под действием звуков, а слуховые косточки передают ее колебания во внутреннее ухо.</w:t>
      </w:r>
    </w:p>
    <w:p w:rsidR="00177E29" w:rsidRPr="003C5EAF" w:rsidRDefault="00177E29" w:rsidP="003C5EA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i/>
          <w:sz w:val="24"/>
          <w:szCs w:val="24"/>
        </w:rPr>
        <w:t>Внутреннее ухо</w:t>
      </w:r>
    </w:p>
    <w:p w:rsidR="00177E29" w:rsidRPr="003C5EAF" w:rsidRDefault="00177E29" w:rsidP="003C5E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Во внутреннем ухе содержится несколько структур, но к слуху отношение имеет только улитка, получившая свое название из-за спиральной формы. Улитка разделена на три канала, заполненные лимфатическими жидкостями. Жидкость в среднем канале отличается по составу от жидкости в двух других каналах. Орган, непосредственно ответственный за слух (Кортиев орган), находится в среднем канале. Кортиев орган содержит около 30000 волосковых клеток, которые улавливают колебания жидкости в канале, вызванные движением стремени, и генерируют электрические импульсы, которые по слуховому нерву передаются к слуховой зоне коры головного мозга. Каждая волосковая клетка реагирует на определенную звуковую частоту, причем высокие частоты улавливаются клетками нижней части улитки, а клетки, настроенные на низкие частоты, располагаются в верхней части улитки. Если волосковые клетки по каким-либо причинам гибнут, человек перестает воспринимать звуки соответствующих частот.</w:t>
      </w:r>
    </w:p>
    <w:p w:rsidR="00177E29" w:rsidRPr="003C5EAF" w:rsidRDefault="00177E29" w:rsidP="003C5EA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i/>
          <w:sz w:val="24"/>
          <w:szCs w:val="24"/>
        </w:rPr>
        <w:t>Слуховые проводящие пути</w:t>
      </w:r>
    </w:p>
    <w:p w:rsidR="00272C78" w:rsidRPr="003C5EAF" w:rsidRDefault="00177E29" w:rsidP="003C5E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Слуховые проводящие пути – это совокупность нервных волокон, проводящих нервные импульсы от улитки к слуховым центрам коры головного мозга, в результате </w:t>
      </w:r>
      <w:r w:rsidRPr="003C5EAF">
        <w:rPr>
          <w:rFonts w:ascii="Times New Roman" w:eastAsia="Calibri" w:hAnsi="Times New Roman" w:cs="Times New Roman"/>
          <w:sz w:val="24"/>
          <w:szCs w:val="24"/>
        </w:rPr>
        <w:lastRenderedPageBreak/>
        <w:t>чего возникает слуховое ощущение. Слуховые центры расположены в височных долях головного мозга. Время, потраченное на прохождение слухового сигнала от внешнего уха к слуховым центрам мозга, составляет около 10 миллисекунд.</w:t>
      </w:r>
    </w:p>
    <w:p w:rsidR="00177E29" w:rsidRPr="003C5EAF" w:rsidRDefault="00177E29" w:rsidP="003C5EA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i/>
          <w:sz w:val="24"/>
          <w:szCs w:val="24"/>
        </w:rPr>
        <w:t>Восприятие звука</w:t>
      </w:r>
    </w:p>
    <w:p w:rsidR="00177E29" w:rsidRPr="003C5EAF" w:rsidRDefault="00177E29" w:rsidP="003C5E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Ухо последовательно преобразует звуки в механические колебания барабанной перепонки и слуховых косточек, затем в колебания жидкости в улитке и, наконец, в электрические импульсы, которые по проводящим путям центральной слуховой системы передаются в височные доли мозга для распознавания и обработки.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Мозг и промежуточные узлы слуховых проводящих путей извлекают не только информацию о высоте и громкости звука, но и другие характеристики звука, например, интервал времени между моментами улавливания звука правым и левым ухом – на этом основана способность человека определять направление, по которому приходит звук. При этом мозг оценивает как информацию, полученную от каждого уха в отдельности, так и объединяет всю полученную информацию в единое ощущение.</w:t>
      </w:r>
    </w:p>
    <w:p w:rsidR="007465CF" w:rsidRPr="003C5EAF" w:rsidRDefault="00177E29" w:rsidP="003C5E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В нашем мозгу хранятся «шаблоны» окружающих нас звуков – знакомых голосов, музыки, опасных звуков и т.д. Это помогает мозгу в процессе обработки информации о звуке быстрее отличить знакомые звуки от незнакомых. При снижении слуха мозг начинает получать искаженную информацию (звуки становятся более тихими), что приводит к ошибкам в интерпретации звуков. С другой стороны, нарушения в работе мозга в результате старения, травмы головы или неврологических болезней и расстройств могут сопровождаться симптомами, похожими на симптомы снижения слуха, например, невнимательность, отрешенность от окружения, неадекватная реакция. Для того чтобы правильно слышать и понимать звуки, необходима согласованная работа слухового анализатора и мозга. Таким образом, без преувеличения можно сказать, что человек слышит не ушами, а мозгом</w:t>
      </w:r>
      <w:r w:rsidR="00097E7A" w:rsidRPr="003C5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E29" w:rsidRPr="003C5EAF" w:rsidRDefault="0025147A" w:rsidP="003C5EA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E29" w:rsidRPr="003C5EAF">
        <w:rPr>
          <w:rFonts w:ascii="Times New Roman" w:eastAsia="Calibri" w:hAnsi="Times New Roman" w:cs="Times New Roman"/>
          <w:b/>
          <w:sz w:val="24"/>
          <w:szCs w:val="24"/>
        </w:rPr>
        <w:t>Что мы слышим?</w:t>
      </w:r>
      <w:r w:rsidR="006146D3" w:rsidRPr="003C5EAF">
        <w:rPr>
          <w:rFonts w:ascii="Times New Roman" w:eastAsia="Calibri" w:hAnsi="Times New Roman" w:cs="Times New Roman"/>
          <w:b/>
          <w:sz w:val="24"/>
          <w:szCs w:val="24"/>
        </w:rPr>
        <w:t xml:space="preserve"> Что такое слух?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b/>
          <w:sz w:val="24"/>
          <w:szCs w:val="24"/>
        </w:rPr>
        <w:t xml:space="preserve"> Слух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- способность органом слуха воспринимать звуки; функция уха - воспринимать колебания воздуха. Слух – важнейшее из человеческих чувств. Несмотря на то, что здоровые люди ценят его меньше чем зрение, наше ухо работает непрерывно в течение суток, даже во сне.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Слух – первое чувство, которое формируется у ребенка. Еще в утробе матери он начинает слышать и узнавать окружающие звуки.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• Слух – самое острое человеческое чувство. Интенсивность звука, вызывающего в ухе самое слабое слуховое ощущение, </w:t>
      </w:r>
      <w:r w:rsidR="0025147A" w:rsidRPr="0025147A">
        <w:rPr>
          <w:rFonts w:ascii="Times New Roman" w:eastAsia="Calibri" w:hAnsi="Times New Roman" w:cs="Times New Roman"/>
          <w:sz w:val="24"/>
          <w:szCs w:val="24"/>
        </w:rPr>
        <w:t xml:space="preserve">во много раз </w:t>
      </w:r>
      <w:r w:rsidRPr="003C5EAF">
        <w:rPr>
          <w:rFonts w:ascii="Times New Roman" w:eastAsia="Calibri" w:hAnsi="Times New Roman" w:cs="Times New Roman"/>
          <w:sz w:val="24"/>
          <w:szCs w:val="24"/>
        </w:rPr>
        <w:t>меньше, чем аналогичная интенсивность света</w:t>
      </w:r>
      <w:r w:rsidR="002514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• Слух – самое совершенное чувство. Оно может не только различать огромный диапазон звуков, но и точно определять пространственное нахождение их источников.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• Слух – позволяет нам чувствовать себя в безопасности. Только он дает возможность услышать шум приближающейся опасности и вовремя среагировать.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• Слуховой орган имеет настолько сложное устройство, что до сих пор ни одно техническое средство не в силах его заменить.</w:t>
      </w:r>
    </w:p>
    <w:p w:rsidR="007465CF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Ученые говорят, что способность воспринимать звуки зависит как от конкретного человека (его возраста, пола, подверженности слуховым болезням, тренированности), так и от звуковой характеристики, измерять к</w:t>
      </w:r>
      <w:r w:rsidR="007465CF" w:rsidRPr="003C5EAF">
        <w:rPr>
          <w:rFonts w:ascii="Times New Roman" w:eastAsia="Calibri" w:hAnsi="Times New Roman" w:cs="Times New Roman"/>
          <w:sz w:val="24"/>
          <w:szCs w:val="24"/>
        </w:rPr>
        <w:t>оторую принято в децибелах (дБ)</w:t>
      </w:r>
      <w:r w:rsidR="00097E7A" w:rsidRPr="003C5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E29" w:rsidRDefault="0025147A" w:rsidP="003C5EA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7E6C20" w:rsidRPr="003C5EA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21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E6C20" w:rsidRPr="003C5EAF"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Интересные факты о слухе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4"/>
        <w:gridCol w:w="1986"/>
      </w:tblGrid>
      <w:tr w:rsidR="0062442B" w:rsidTr="006921A2">
        <w:trPr>
          <w:trHeight w:val="1092"/>
        </w:trPr>
        <w:tc>
          <w:tcPr>
            <w:tcW w:w="7621" w:type="dxa"/>
          </w:tcPr>
          <w:p w:rsidR="0062442B" w:rsidRDefault="0062442B" w:rsidP="006921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sz w:val="24"/>
                <w:szCs w:val="24"/>
              </w:rPr>
              <w:t>1.Уши растут всю нашу жизнь, как и нос. Причём уши одного человека между собой совершенно разные, как внутри, так и снаружи</w:t>
            </w:r>
          </w:p>
        </w:tc>
        <w:tc>
          <w:tcPr>
            <w:tcW w:w="1949" w:type="dxa"/>
          </w:tcPr>
          <w:p w:rsidR="0062442B" w:rsidRDefault="0062442B" w:rsidP="003C5E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4B7CE7C" wp14:editId="4A794E2D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21590</wp:posOffset>
                  </wp:positionV>
                  <wp:extent cx="945515" cy="552450"/>
                  <wp:effectExtent l="0" t="0" r="6985" b="0"/>
                  <wp:wrapSquare wrapText="bothSides"/>
                  <wp:docPr id="40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42B" w:rsidTr="006921A2">
        <w:trPr>
          <w:trHeight w:val="1054"/>
        </w:trPr>
        <w:tc>
          <w:tcPr>
            <w:tcW w:w="7621" w:type="dxa"/>
          </w:tcPr>
          <w:p w:rsidR="0062442B" w:rsidRPr="0062442B" w:rsidRDefault="0062442B" w:rsidP="0069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Звук моря, доносящийся при прикладывании к уху из морской раковины, на самом деле звук крови, которая циркулирует по венам.</w:t>
            </w:r>
          </w:p>
        </w:tc>
        <w:tc>
          <w:tcPr>
            <w:tcW w:w="1949" w:type="dxa"/>
          </w:tcPr>
          <w:p w:rsidR="0062442B" w:rsidRDefault="0062442B" w:rsidP="003C5E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4079524" wp14:editId="61F18EF8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13335</wp:posOffset>
                  </wp:positionV>
                  <wp:extent cx="869950" cy="492125"/>
                  <wp:effectExtent l="0" t="0" r="6350" b="3175"/>
                  <wp:wrapSquare wrapText="bothSides"/>
                  <wp:docPr id="14" name="Рисунок 2" descr="Описание: Ракушка и м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2" descr="Описание: Ракушка и м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92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42B" w:rsidTr="006921A2">
        <w:trPr>
          <w:trHeight w:val="1541"/>
        </w:trPr>
        <w:tc>
          <w:tcPr>
            <w:tcW w:w="7621" w:type="dxa"/>
          </w:tcPr>
          <w:p w:rsidR="0062442B" w:rsidRPr="003C5EAF" w:rsidRDefault="0062442B" w:rsidP="0069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sz w:val="24"/>
                <w:szCs w:val="24"/>
              </w:rPr>
              <w:t>3. Шум ослабляет иммунитет человека. Учеными доказано, что при громкости звука выше 65 Дб значительно учащается пульс, а выше 90 Дб – начинается даже тахикардия. У каждого третьего любителя ночных клубов и громкой музыки через 4-5 лет значительно ухудшается слух.</w:t>
            </w:r>
          </w:p>
        </w:tc>
        <w:tc>
          <w:tcPr>
            <w:tcW w:w="1949" w:type="dxa"/>
          </w:tcPr>
          <w:p w:rsidR="0062442B" w:rsidRPr="003C5EAF" w:rsidRDefault="0062442B" w:rsidP="003C5E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C5E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2281C660" wp14:editId="67A4190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3810</wp:posOffset>
                  </wp:positionV>
                  <wp:extent cx="896620" cy="596265"/>
                  <wp:effectExtent l="0" t="0" r="0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442B" w:rsidTr="006921A2">
        <w:trPr>
          <w:trHeight w:val="1125"/>
        </w:trPr>
        <w:tc>
          <w:tcPr>
            <w:tcW w:w="7621" w:type="dxa"/>
          </w:tcPr>
          <w:p w:rsidR="0062442B" w:rsidRPr="003C5EAF" w:rsidRDefault="0062442B" w:rsidP="006921A2">
            <w:pPr>
              <w:tabs>
                <w:tab w:val="left" w:pos="18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sz w:val="24"/>
                <w:szCs w:val="24"/>
              </w:rPr>
              <w:t>5. Вакцины против свинки, краснухи, кори, менингита и ряда других инфекций играют важнейшую роль в профилактике нарушений работы слухового аппарата у деток.</w:t>
            </w:r>
          </w:p>
        </w:tc>
        <w:tc>
          <w:tcPr>
            <w:tcW w:w="1949" w:type="dxa"/>
          </w:tcPr>
          <w:p w:rsidR="0062442B" w:rsidRPr="003C5EAF" w:rsidRDefault="0062442B" w:rsidP="003C5E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F3A73B7" wp14:editId="5075EE00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0</wp:posOffset>
                  </wp:positionV>
                  <wp:extent cx="822325" cy="518160"/>
                  <wp:effectExtent l="0" t="0" r="0" b="0"/>
                  <wp:wrapSquare wrapText="bothSides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42B" w:rsidTr="006921A2">
        <w:trPr>
          <w:trHeight w:val="1480"/>
        </w:trPr>
        <w:tc>
          <w:tcPr>
            <w:tcW w:w="7621" w:type="dxa"/>
          </w:tcPr>
          <w:p w:rsidR="0062442B" w:rsidRPr="003C5EAF" w:rsidRDefault="0062442B" w:rsidP="006921A2">
            <w:pPr>
              <w:tabs>
                <w:tab w:val="left" w:pos="18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sz w:val="24"/>
                <w:szCs w:val="24"/>
              </w:rPr>
              <w:t>Свой голос человек слышит сквозь призмы воздуха и воды. Окружающие люди воспринимают наш голос совершенно иначе, потому как слышат его намного «чище».</w:t>
            </w:r>
          </w:p>
        </w:tc>
        <w:tc>
          <w:tcPr>
            <w:tcW w:w="1949" w:type="dxa"/>
          </w:tcPr>
          <w:p w:rsidR="0062442B" w:rsidRPr="003C5EAF" w:rsidRDefault="0062442B" w:rsidP="003C5E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C5E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22057E9" wp14:editId="3DD9575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-8189595</wp:posOffset>
                  </wp:positionV>
                  <wp:extent cx="932815" cy="615315"/>
                  <wp:effectExtent l="0" t="0" r="635" b="0"/>
                  <wp:wrapSquare wrapText="bothSides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42B" w:rsidTr="006921A2">
        <w:trPr>
          <w:trHeight w:val="1803"/>
        </w:trPr>
        <w:tc>
          <w:tcPr>
            <w:tcW w:w="7621" w:type="dxa"/>
          </w:tcPr>
          <w:p w:rsidR="0062442B" w:rsidRPr="003C5EAF" w:rsidRDefault="0062442B" w:rsidP="006921A2">
            <w:pPr>
              <w:tabs>
                <w:tab w:val="left" w:pos="18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Оказывается, что именно уши отдают тепло во внешнюю среду. Поэтому у людей, которые живут в холодных климатических условиях, уши меньше, нежели у тех, кто живет в теплых странах.</w:t>
            </w:r>
          </w:p>
        </w:tc>
        <w:tc>
          <w:tcPr>
            <w:tcW w:w="1949" w:type="dxa"/>
          </w:tcPr>
          <w:p w:rsidR="0062442B" w:rsidRPr="003C5EAF" w:rsidRDefault="0062442B" w:rsidP="003C5EA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5EAF"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45F3152" wp14:editId="62F3FF2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123190</wp:posOffset>
                  </wp:positionV>
                  <wp:extent cx="1097280" cy="852805"/>
                  <wp:effectExtent l="0" t="0" r="7620" b="4445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5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42B" w:rsidTr="006921A2">
        <w:trPr>
          <w:trHeight w:val="1523"/>
        </w:trPr>
        <w:tc>
          <w:tcPr>
            <w:tcW w:w="7621" w:type="dxa"/>
          </w:tcPr>
          <w:p w:rsidR="0062442B" w:rsidRPr="006921A2" w:rsidRDefault="0062442B" w:rsidP="0069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Слуховые аппараты улучшают качество жизни 90% людей с проблемами слуха. </w:t>
            </w:r>
          </w:p>
        </w:tc>
        <w:tc>
          <w:tcPr>
            <w:tcW w:w="1949" w:type="dxa"/>
          </w:tcPr>
          <w:p w:rsidR="0062442B" w:rsidRPr="003C5EAF" w:rsidRDefault="0062442B" w:rsidP="003C5EA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</w:rPr>
            </w:pPr>
            <w:r w:rsidRPr="003C5E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66C28EA1" wp14:editId="50E6A40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-635</wp:posOffset>
                  </wp:positionV>
                  <wp:extent cx="1120775" cy="659130"/>
                  <wp:effectExtent l="0" t="0" r="3175" b="7620"/>
                  <wp:wrapSquare wrapText="bothSides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5EAF" w:rsidRPr="0062442B" w:rsidRDefault="0062442B" w:rsidP="0062442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BDD" w:rsidRPr="003C5EAF">
        <w:rPr>
          <w:rFonts w:ascii="Times New Roman" w:eastAsia="Calibri" w:hAnsi="Times New Roman" w:cs="Times New Roman"/>
          <w:sz w:val="24"/>
          <w:szCs w:val="24"/>
        </w:rPr>
        <w:tab/>
      </w:r>
      <w:r w:rsidR="003A4A15" w:rsidRPr="003C5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177E29" w:rsidRPr="0062442B" w:rsidRDefault="0025147A" w:rsidP="003C5EA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</w:t>
      </w:r>
      <w:r w:rsidRPr="0062442B">
        <w:rPr>
          <w:rFonts w:ascii="Times New Roman" w:eastAsia="Calibri" w:hAnsi="Times New Roman" w:cs="Times New Roman"/>
          <w:b/>
          <w:sz w:val="24"/>
          <w:szCs w:val="24"/>
        </w:rPr>
        <w:t xml:space="preserve"> Практическая часть</w:t>
      </w:r>
    </w:p>
    <w:p w:rsidR="00177E29" w:rsidRPr="003C5EAF" w:rsidRDefault="00177E29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2.1 Исследование слуха.</w:t>
      </w:r>
    </w:p>
    <w:p w:rsidR="00E46C58" w:rsidRPr="00E46C58" w:rsidRDefault="00E46C58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>Слух проверяют с помощью специального устройства – аудиометра</w:t>
      </w:r>
    </w:p>
    <w:p w:rsidR="00E46C58" w:rsidRPr="00E46C58" w:rsidRDefault="00E46C58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специальной компьютерной программы. </w:t>
      </w:r>
    </w:p>
    <w:p w:rsidR="00E46C58" w:rsidRPr="00E46C58" w:rsidRDefault="00E46C58" w:rsidP="0062442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51BA5" wp14:editId="053286D3">
            <wp:extent cx="2191136" cy="1726689"/>
            <wp:effectExtent l="0" t="0" r="0" b="6985"/>
            <wp:docPr id="8" name="Рисунок 8" descr="C:\Users\рп\Desktop\ЛОМОНОСОВСКИЕ\Фото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\Desktop\ЛОМОНОСОВСКИЕ\Фото0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0" r="5849"/>
                    <a:stretch/>
                  </pic:blipFill>
                  <pic:spPr bwMode="auto">
                    <a:xfrm>
                      <a:off x="0" y="0"/>
                      <a:ext cx="2204727" cy="173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C58" w:rsidRPr="00E46C58" w:rsidRDefault="00E46C58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>Мы решили провести ряд исследований. Например: как определить ведущее ухо.</w:t>
      </w:r>
    </w:p>
    <w:p w:rsidR="00E46C58" w:rsidRPr="00E46C58" w:rsidRDefault="00E46C58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Оказывается это возможно с помощью специальных тестов. Например, в наушники подаются разные слова, а человек их записывает на бумаге. С какого уха больше правильно распознанных  слов, то и ведущее.</w:t>
      </w:r>
    </w:p>
    <w:p w:rsidR="00E46C58" w:rsidRPr="00E46C58" w:rsidRDefault="00E46C58" w:rsidP="003C5EA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FB307" wp14:editId="0033E718">
            <wp:extent cx="1960684" cy="1560449"/>
            <wp:effectExtent l="0" t="0" r="1905" b="1905"/>
            <wp:docPr id="9" name="Рисунок 9" descr="C:\Documents and Settings\Пользователь\Рабочий стол\малков и барболина\Фото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малков и барболина\Фото0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8"/>
                    <a:stretch/>
                  </pic:blipFill>
                  <pic:spPr bwMode="auto">
                    <a:xfrm>
                      <a:off x="0" y="0"/>
                      <a:ext cx="1960542" cy="15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Вывод: звуковая информация имеет большое значение для точности выполнения задания. </w:t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 В следующем исследовании мы решили, проверить, какие звуки ребятам слушать приятно, а какие нет.</w:t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Группе испытуемых были предоставлены:</w:t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запись птичьего пения </w:t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запись шума дождя и грома;</w:t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запись шума на перемене.</w:t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Итог: при опросе мы выяснили, что все испытуемые ощутили приятные эмоции при звуках пения птиц; страх при записи ливня с грозой; захотели закрыть уши при звуках шума перемены и школе.</w:t>
      </w:r>
    </w:p>
    <w:p w:rsidR="00E46C58" w:rsidRPr="00E46C58" w:rsidRDefault="00E46C58" w:rsidP="003C5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Вывод: звуки школьной перемены очень часто находятся на грани болевого порога, что вредно для здоровья, поэтому многие дети отключают слуховой аппарат во время перемены.</w:t>
      </w:r>
    </w:p>
    <w:p w:rsidR="00931230" w:rsidRPr="003C5EAF" w:rsidRDefault="00E46C58" w:rsidP="003C5E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решили выяснить, в каком объёме воспринимают участники нашего исследования разные  звуки и речь с аппаратами и без аппаратов. Результаты, приведенные в таблице,  говорят о том, что с аппаратами воспринимается больше звуковой </w:t>
      </w:r>
      <w:r w:rsidR="00EF2D09"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информации,</w:t>
      </w:r>
      <w:r w:rsidRPr="00E46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без аппаратов. </w:t>
      </w:r>
    </w:p>
    <w:tbl>
      <w:tblPr>
        <w:tblStyle w:val="1"/>
        <w:tblW w:w="88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8"/>
        <w:gridCol w:w="3767"/>
        <w:gridCol w:w="1093"/>
        <w:gridCol w:w="1042"/>
        <w:gridCol w:w="1953"/>
      </w:tblGrid>
      <w:tr w:rsidR="00931230" w:rsidRPr="00931230" w:rsidTr="003C5EAF">
        <w:trPr>
          <w:trHeight w:val="1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Название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Интенс.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 xml:space="preserve">% восприятия </w:t>
            </w:r>
          </w:p>
        </w:tc>
      </w:tr>
      <w:tr w:rsidR="00931230" w:rsidRPr="00931230" w:rsidTr="003C5EAF">
        <w:trPr>
          <w:trHeight w:val="1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С/А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Б/А</w:t>
            </w:r>
          </w:p>
        </w:tc>
      </w:tr>
      <w:tr w:rsidR="00931230" w:rsidRPr="00931230" w:rsidTr="003C5EAF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Шорох листьев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 xml:space="preserve">10 дБ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</w:tr>
      <w:tr w:rsidR="00931230" w:rsidRPr="00931230" w:rsidTr="003C5EAF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Шепот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15 дБ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</w:tr>
      <w:tr w:rsidR="00931230" w:rsidRPr="00931230" w:rsidTr="003C5EAF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Человеческая речь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40 дБ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40% не слышат</w:t>
            </w:r>
          </w:p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60% воспр., но не различают</w:t>
            </w:r>
          </w:p>
        </w:tc>
      </w:tr>
      <w:tr w:rsidR="00931230" w:rsidRPr="00931230" w:rsidTr="003C5EAF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Звуки голосов в помещении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50 дБ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40%</w:t>
            </w:r>
          </w:p>
        </w:tc>
      </w:tr>
      <w:tr w:rsidR="00931230" w:rsidRPr="00931230" w:rsidTr="003C5EAF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Телефонный звонок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60 дБ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40%</w:t>
            </w:r>
          </w:p>
        </w:tc>
      </w:tr>
      <w:tr w:rsidR="00931230" w:rsidRPr="00931230" w:rsidTr="003C5EAF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Автомобильный гудок.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90 дБ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30" w:rsidRPr="00931230" w:rsidRDefault="00931230" w:rsidP="003C5EA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1230">
              <w:rPr>
                <w:rFonts w:ascii="Times New Roman" w:eastAsia="Calibri" w:hAnsi="Times New Roman"/>
                <w:sz w:val="24"/>
                <w:szCs w:val="24"/>
              </w:rPr>
              <w:t>60%</w:t>
            </w:r>
          </w:p>
        </w:tc>
      </w:tr>
    </w:tbl>
    <w:p w:rsidR="00E014EA" w:rsidRPr="003C5EAF" w:rsidRDefault="00931230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230">
        <w:rPr>
          <w:rFonts w:ascii="Times New Roman" w:eastAsia="Calibri" w:hAnsi="Times New Roman" w:cs="Times New Roman"/>
          <w:sz w:val="24"/>
          <w:szCs w:val="24"/>
          <w:lang w:eastAsia="ru-RU"/>
        </w:rPr>
        <w:t>Вывод: аппараты необходимо носить постоянно, чтобы получать как можно больше звуковой информации.</w:t>
      </w:r>
    </w:p>
    <w:p w:rsidR="00F65943" w:rsidRPr="006661E5" w:rsidRDefault="00E014EA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E5">
        <w:rPr>
          <w:rFonts w:ascii="Times New Roman" w:eastAsia="Calibri" w:hAnsi="Times New Roman" w:cs="Times New Roman"/>
          <w:sz w:val="24"/>
          <w:szCs w:val="24"/>
        </w:rPr>
        <w:t xml:space="preserve">Шумы порядка 140 дБ (например, звук реактивного самолета) могут оказаться болезненными для уха и повредить барабанную перепонку. </w:t>
      </w:r>
      <w:r w:rsidR="00931230" w:rsidRPr="006661E5">
        <w:rPr>
          <w:rFonts w:ascii="Times New Roman" w:eastAsia="Calibri" w:hAnsi="Times New Roman" w:cs="Times New Roman"/>
          <w:sz w:val="24"/>
          <w:szCs w:val="24"/>
        </w:rPr>
        <w:t xml:space="preserve"> У нас в школе сейчас звучит новый звонок на перемену. Первое время было непривычно воспринимать новый звонок. Мы провели   о</w:t>
      </w:r>
      <w:r w:rsidR="00F65943" w:rsidRPr="006661E5">
        <w:rPr>
          <w:rFonts w:ascii="Times New Roman" w:eastAsia="Calibri" w:hAnsi="Times New Roman" w:cs="Times New Roman"/>
          <w:sz w:val="24"/>
          <w:szCs w:val="24"/>
        </w:rPr>
        <w:t xml:space="preserve">прос </w:t>
      </w:r>
      <w:r w:rsidR="00931230" w:rsidRPr="006661E5">
        <w:rPr>
          <w:rFonts w:ascii="Times New Roman" w:eastAsia="Calibri" w:hAnsi="Times New Roman" w:cs="Times New Roman"/>
          <w:sz w:val="24"/>
          <w:szCs w:val="24"/>
        </w:rPr>
        <w:t xml:space="preserve">на тему </w:t>
      </w:r>
      <w:r w:rsidR="00DA707C" w:rsidRPr="006661E5">
        <w:rPr>
          <w:rFonts w:ascii="Times New Roman" w:eastAsia="Calibri" w:hAnsi="Times New Roman" w:cs="Times New Roman"/>
          <w:sz w:val="24"/>
          <w:szCs w:val="24"/>
        </w:rPr>
        <w:t>«Школьный звонок»</w:t>
      </w:r>
      <w:r w:rsidR="00931230" w:rsidRPr="006661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943" w:rsidRPr="003C5EAF" w:rsidRDefault="00F65943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E5">
        <w:rPr>
          <w:rFonts w:ascii="Times New Roman" w:eastAsia="Calibri" w:hAnsi="Times New Roman" w:cs="Times New Roman"/>
          <w:sz w:val="24"/>
          <w:szCs w:val="24"/>
        </w:rPr>
        <w:lastRenderedPageBreak/>
        <w:t>Какой звонок н</w:t>
      </w:r>
      <w:r w:rsidR="00DA707C" w:rsidRPr="006661E5">
        <w:rPr>
          <w:rFonts w:ascii="Times New Roman" w:eastAsia="Calibri" w:hAnsi="Times New Roman" w:cs="Times New Roman"/>
          <w:sz w:val="24"/>
          <w:szCs w:val="24"/>
        </w:rPr>
        <w:t xml:space="preserve">а перемену тебе больше нравится </w:t>
      </w:r>
      <w:r w:rsidRPr="006661E5">
        <w:rPr>
          <w:rFonts w:ascii="Times New Roman" w:eastAsia="Calibri" w:hAnsi="Times New Roman" w:cs="Times New Roman"/>
          <w:sz w:val="24"/>
          <w:szCs w:val="24"/>
        </w:rPr>
        <w:t>новый или тот, который был раньше?</w:t>
      </w:r>
    </w:p>
    <w:p w:rsidR="00F65943" w:rsidRPr="003C5EAF" w:rsidRDefault="00DA707C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>Из 20 опрошенных</w:t>
      </w:r>
      <w:r w:rsidR="00931230" w:rsidRPr="003C5EAF">
        <w:rPr>
          <w:rFonts w:ascii="Times New Roman" w:eastAsia="Calibri" w:hAnsi="Times New Roman" w:cs="Times New Roman"/>
          <w:sz w:val="24"/>
          <w:szCs w:val="24"/>
        </w:rPr>
        <w:t>,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2329BF" w:rsidRPr="003C5EAF">
        <w:rPr>
          <w:rFonts w:ascii="Times New Roman" w:eastAsia="Calibri" w:hAnsi="Times New Roman" w:cs="Times New Roman"/>
          <w:sz w:val="24"/>
          <w:szCs w:val="24"/>
        </w:rPr>
        <w:t xml:space="preserve">овый </w:t>
      </w:r>
      <w:r w:rsidR="00931230" w:rsidRPr="003C5EAF">
        <w:rPr>
          <w:rFonts w:ascii="Times New Roman" w:eastAsia="Calibri" w:hAnsi="Times New Roman" w:cs="Times New Roman"/>
          <w:sz w:val="24"/>
          <w:szCs w:val="24"/>
        </w:rPr>
        <w:t xml:space="preserve">звонок с уроков </w:t>
      </w:r>
      <w:r w:rsidR="002329BF" w:rsidRPr="003C5EAF">
        <w:rPr>
          <w:rFonts w:ascii="Times New Roman" w:eastAsia="Calibri" w:hAnsi="Times New Roman" w:cs="Times New Roman"/>
          <w:sz w:val="24"/>
          <w:szCs w:val="24"/>
        </w:rPr>
        <w:t>нравится</w:t>
      </w:r>
      <w:r w:rsidR="004C4C16"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9BF" w:rsidRPr="003C5EA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31230" w:rsidRPr="003C5EAF">
        <w:rPr>
          <w:rFonts w:ascii="Times New Roman" w:eastAsia="Calibri" w:hAnsi="Times New Roman" w:cs="Times New Roman"/>
          <w:sz w:val="24"/>
          <w:szCs w:val="24"/>
        </w:rPr>
        <w:t>2</w:t>
      </w:r>
      <w:r w:rsidRPr="003C5EAF">
        <w:rPr>
          <w:rFonts w:ascii="Times New Roman" w:eastAsia="Calibri" w:hAnsi="Times New Roman" w:cs="Times New Roman"/>
          <w:sz w:val="24"/>
          <w:szCs w:val="24"/>
        </w:rPr>
        <w:t>5</w:t>
      </w:r>
      <w:r w:rsidR="00931230" w:rsidRPr="003C5EAF">
        <w:rPr>
          <w:rFonts w:ascii="Times New Roman" w:eastAsia="Calibri" w:hAnsi="Times New Roman" w:cs="Times New Roman"/>
          <w:sz w:val="24"/>
          <w:szCs w:val="24"/>
        </w:rPr>
        <w:t>%</w:t>
      </w:r>
      <w:r w:rsidR="004C4C16"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230" w:rsidRPr="003C5EAF">
        <w:rPr>
          <w:rFonts w:ascii="Times New Roman" w:eastAsia="Calibri" w:hAnsi="Times New Roman" w:cs="Times New Roman"/>
          <w:sz w:val="24"/>
          <w:szCs w:val="24"/>
        </w:rPr>
        <w:t>обуч., который был раньше – 60% обуч.</w:t>
      </w: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, не обращают внимание – </w:t>
      </w:r>
      <w:r w:rsidR="00931230" w:rsidRPr="003C5EAF">
        <w:rPr>
          <w:rFonts w:ascii="Times New Roman" w:eastAsia="Calibri" w:hAnsi="Times New Roman" w:cs="Times New Roman"/>
          <w:sz w:val="24"/>
          <w:szCs w:val="24"/>
        </w:rPr>
        <w:t>15% обуч.</w:t>
      </w:r>
    </w:p>
    <w:p w:rsidR="00177E29" w:rsidRPr="003C5EAF" w:rsidRDefault="00617991" w:rsidP="003C5EA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Итог: 60%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6BF" w:rsidRPr="003C5EAF">
        <w:rPr>
          <w:rFonts w:ascii="Times New Roman" w:eastAsia="Calibri" w:hAnsi="Times New Roman" w:cs="Times New Roman"/>
          <w:sz w:val="24"/>
          <w:szCs w:val="24"/>
        </w:rPr>
        <w:t>об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>уча</w:t>
      </w:r>
      <w:r w:rsidR="008656BF" w:rsidRPr="003C5EAF">
        <w:rPr>
          <w:rFonts w:ascii="Times New Roman" w:eastAsia="Calibri" w:hAnsi="Times New Roman" w:cs="Times New Roman"/>
          <w:sz w:val="24"/>
          <w:szCs w:val="24"/>
        </w:rPr>
        <w:t>ю</w:t>
      </w:r>
      <w:r w:rsidRPr="003C5EAF">
        <w:rPr>
          <w:rFonts w:ascii="Times New Roman" w:eastAsia="Calibri" w:hAnsi="Times New Roman" w:cs="Times New Roman"/>
          <w:sz w:val="24"/>
          <w:szCs w:val="24"/>
        </w:rPr>
        <w:t>щихся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 xml:space="preserve"> слышали в первом спокойствие, радость, а во втором – </w:t>
      </w:r>
      <w:r w:rsidR="008656BF" w:rsidRPr="003C5EAF">
        <w:rPr>
          <w:rFonts w:ascii="Times New Roman" w:eastAsia="Calibri" w:hAnsi="Times New Roman" w:cs="Times New Roman"/>
          <w:sz w:val="24"/>
          <w:szCs w:val="24"/>
        </w:rPr>
        <w:t>испуг</w:t>
      </w:r>
      <w:r w:rsidR="00177E29" w:rsidRPr="003C5EAF">
        <w:rPr>
          <w:rFonts w:ascii="Times New Roman" w:eastAsia="Calibri" w:hAnsi="Times New Roman" w:cs="Times New Roman"/>
          <w:sz w:val="24"/>
          <w:szCs w:val="24"/>
        </w:rPr>
        <w:t>, тревожность.</w:t>
      </w:r>
    </w:p>
    <w:p w:rsidR="00931230" w:rsidRPr="003C5EAF" w:rsidRDefault="00177E29" w:rsidP="003C5EA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230" w:rsidRPr="003C5EAF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</w:p>
    <w:p w:rsidR="00931230" w:rsidRPr="00931230" w:rsidRDefault="00931230" w:rsidP="003C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230">
        <w:rPr>
          <w:rFonts w:ascii="Times New Roman" w:eastAsia="Calibri" w:hAnsi="Times New Roman" w:cs="Times New Roman"/>
          <w:sz w:val="24"/>
          <w:szCs w:val="24"/>
          <w:lang w:eastAsia="ru-RU"/>
        </w:rPr>
        <w:t>Звук - это один из видов информации, который человек получает из окружающего мира наряду с информацией, поступающей через другие органы чувств (зрение, осязание, обоняние). Человека окружают звуки. Некоторые вызывают страх (грохот, крики, звериный вой), другие - располагают к спокойствию и расслаблению (звук морских волн, журчание ручья, спокойное дыхание, шелест деревьев, пение птиц). Одни звуки, известные и повсеместные, становятся привычными, а новые и неизвестные - вызывают тревогу и смятение. Но любые звуки необходимы человеку как информация.</w:t>
      </w:r>
    </w:p>
    <w:p w:rsidR="00931230" w:rsidRPr="00931230" w:rsidRDefault="00931230" w:rsidP="003C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Исследование показало, что наши уши - очень тонкий и сложный орган, чутко реагирующий на любые, порой самые незначительные изменения в нашем организме. </w:t>
      </w:r>
      <w:r w:rsidRPr="00931230">
        <w:rPr>
          <w:rFonts w:ascii="Times New Roman" w:eastAsia="+mn-ea" w:hAnsi="Times New Roman" w:cs="Times New Roman"/>
          <w:sz w:val="24"/>
          <w:szCs w:val="24"/>
          <w:lang w:eastAsia="ru-RU"/>
        </w:rPr>
        <w:t>Слух способствует эстетическому воспитанию человека;</w:t>
      </w:r>
      <w:r w:rsidRPr="00931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1230">
        <w:rPr>
          <w:rFonts w:ascii="Times New Roman" w:eastAsia="+mn-ea" w:hAnsi="Times New Roman" w:cs="Times New Roman"/>
          <w:sz w:val="24"/>
          <w:szCs w:val="24"/>
          <w:lang w:eastAsia="ru-RU"/>
        </w:rPr>
        <w:t>является каналом общения;</w:t>
      </w:r>
      <w:r w:rsidRPr="00931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1230">
        <w:rPr>
          <w:rFonts w:ascii="Times New Roman" w:eastAsia="+mn-ea" w:hAnsi="Times New Roman" w:cs="Times New Roman"/>
          <w:sz w:val="24"/>
          <w:szCs w:val="24"/>
          <w:lang w:eastAsia="ru-RU"/>
        </w:rPr>
        <w:t>участвует в передаче знаний, накопленных человечеством.</w:t>
      </w:r>
    </w:p>
    <w:p w:rsidR="003C3A7F" w:rsidRPr="003C5EAF" w:rsidRDefault="00931230" w:rsidP="003C5E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230">
        <w:rPr>
          <w:rFonts w:ascii="Times New Roman" w:eastAsia="Calibri" w:hAnsi="Times New Roman" w:cs="Times New Roman"/>
          <w:sz w:val="24"/>
          <w:szCs w:val="24"/>
          <w:lang w:eastAsia="ru-RU"/>
        </w:rPr>
        <w:t>Гипотеза, выдвинутая нами, что с помощью уха человек воспринимает различного рода информацию, которая дает представление об окружающем мире оказалась верной.</w:t>
      </w:r>
    </w:p>
    <w:p w:rsidR="0065184F" w:rsidRPr="003C5EAF" w:rsidRDefault="003C3A7F" w:rsidP="003C5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3C3A7F" w:rsidRPr="003C5EAF" w:rsidRDefault="00E46C58" w:rsidP="003C5EAF">
      <w:pPr>
        <w:pStyle w:val="aa"/>
        <w:spacing w:line="360" w:lineRule="auto"/>
        <w:textAlignment w:val="baseline"/>
        <w:rPr>
          <w:color w:val="996666"/>
        </w:rPr>
      </w:pPr>
      <w:r w:rsidRPr="003C5EAF">
        <w:rPr>
          <w:rFonts w:eastAsia="+mn-ea"/>
          <w:color w:val="000000"/>
        </w:rPr>
        <w:t xml:space="preserve">1. </w:t>
      </w:r>
      <w:proofErr w:type="spellStart"/>
      <w:r w:rsidR="003C3A7F" w:rsidRPr="003C5EAF">
        <w:rPr>
          <w:rFonts w:eastAsia="+mn-ea"/>
          <w:color w:val="000000"/>
        </w:rPr>
        <w:t>Драгомилов</w:t>
      </w:r>
      <w:proofErr w:type="spellEnd"/>
      <w:r w:rsidR="003C3A7F" w:rsidRPr="003C5EAF">
        <w:rPr>
          <w:rFonts w:eastAsia="+mn-ea"/>
          <w:color w:val="000000"/>
        </w:rPr>
        <w:t xml:space="preserve"> А.Г., Маш Р.Д</w:t>
      </w:r>
      <w:r w:rsidR="00EF2D09" w:rsidRPr="003C5EAF">
        <w:rPr>
          <w:rFonts w:eastAsia="+mn-ea"/>
          <w:color w:val="000000"/>
        </w:rPr>
        <w:t xml:space="preserve">. </w:t>
      </w:r>
      <w:r w:rsidR="003C3A7F" w:rsidRPr="003C5EAF">
        <w:rPr>
          <w:rFonts w:eastAsia="+mn-ea"/>
          <w:color w:val="000000"/>
        </w:rPr>
        <w:t>Биология: Человек: Учебник для учащихся 8 класса общеобразовательных учреждений. - 2-е изд., переработ. - М.: Вентана-Граф, 2005. - 272 с.: ил.</w:t>
      </w:r>
    </w:p>
    <w:p w:rsidR="003C3A7F" w:rsidRDefault="00E46C58" w:rsidP="003C5EAF">
      <w:pPr>
        <w:pStyle w:val="aa"/>
        <w:spacing w:line="360" w:lineRule="auto"/>
        <w:textAlignment w:val="baseline"/>
        <w:rPr>
          <w:rFonts w:eastAsia="+mn-ea"/>
          <w:color w:val="000000"/>
        </w:rPr>
      </w:pPr>
      <w:r w:rsidRPr="003C5EAF">
        <w:rPr>
          <w:rFonts w:eastAsia="+mn-ea"/>
          <w:color w:val="000000"/>
        </w:rPr>
        <w:t xml:space="preserve">2. </w:t>
      </w:r>
      <w:r w:rsidR="003C3A7F" w:rsidRPr="003C5EAF">
        <w:rPr>
          <w:rFonts w:eastAsia="+mn-ea"/>
          <w:color w:val="000000"/>
        </w:rPr>
        <w:t xml:space="preserve">Иллюстрации: </w:t>
      </w:r>
      <w:r w:rsidR="003C3A7F" w:rsidRPr="003C5EAF">
        <w:rPr>
          <w:rFonts w:eastAsia="+mn-ea"/>
          <w:color w:val="000000"/>
          <w:lang w:val="en-US"/>
        </w:rPr>
        <w:t>CD</w:t>
      </w:r>
      <w:r w:rsidR="003C3A7F" w:rsidRPr="003C5EAF">
        <w:rPr>
          <w:rFonts w:eastAsia="+mn-ea"/>
          <w:color w:val="000000"/>
        </w:rPr>
        <w:t xml:space="preserve"> диск: </w:t>
      </w:r>
      <w:proofErr w:type="gramStart"/>
      <w:r w:rsidR="003C3A7F" w:rsidRPr="003C5EAF">
        <w:rPr>
          <w:rFonts w:eastAsia="+mn-ea"/>
          <w:color w:val="000000"/>
        </w:rPr>
        <w:t>Просвещение  Биология</w:t>
      </w:r>
      <w:proofErr w:type="gramEnd"/>
      <w:r w:rsidR="003C3A7F" w:rsidRPr="003C5EAF">
        <w:rPr>
          <w:rFonts w:eastAsia="+mn-ea"/>
          <w:color w:val="000000"/>
        </w:rPr>
        <w:t>. 9 класс Анатомия и физиология человека/ мультимедийное учебное пособие нового образца.- М., Просвещение-МЕДИА, 2003</w:t>
      </w:r>
    </w:p>
    <w:p w:rsidR="005E7E54" w:rsidRPr="005E7E54" w:rsidRDefault="005E7E54" w:rsidP="005E7E54">
      <w:pPr>
        <w:pStyle w:val="ab"/>
        <w:spacing w:before="0" w:beforeAutospacing="0" w:after="0" w:afterAutospacing="0"/>
      </w:pPr>
      <w:r>
        <w:rPr>
          <w:rFonts w:eastAsia="+mn-ea"/>
          <w:color w:val="000000"/>
        </w:rPr>
        <w:t xml:space="preserve">             3</w:t>
      </w:r>
      <w:r w:rsidRPr="005E7E54">
        <w:rPr>
          <w:rFonts w:eastAsia="+mn-ea"/>
          <w:color w:val="000000"/>
        </w:rPr>
        <w:t>.</w:t>
      </w:r>
      <w:r w:rsidRPr="005E7E54">
        <w:rPr>
          <w:rFonts w:eastAsia="+mn-ea"/>
          <w:color w:val="000000"/>
          <w:kern w:val="24"/>
        </w:rPr>
        <w:t xml:space="preserve"> </w:t>
      </w:r>
      <w:hyperlink r:id="rId20" w:history="1">
        <w:r w:rsidRPr="005E7E54">
          <w:rPr>
            <w:rStyle w:val="ac"/>
            <w:rFonts w:eastAsia="+mn-ea"/>
            <w:color w:val="auto"/>
            <w:kern w:val="24"/>
            <w:lang w:val="en-US"/>
          </w:rPr>
          <w:t>http</w:t>
        </w:r>
        <w:r w:rsidRPr="005E7E54">
          <w:rPr>
            <w:rStyle w:val="ac"/>
            <w:rFonts w:eastAsia="+mn-ea"/>
            <w:color w:val="auto"/>
            <w:kern w:val="24"/>
          </w:rPr>
          <w:t>://</w:t>
        </w:r>
        <w:proofErr w:type="spellStart"/>
        <w:r w:rsidRPr="005E7E54">
          <w:rPr>
            <w:rStyle w:val="ac"/>
            <w:rFonts w:eastAsia="+mn-ea"/>
            <w:color w:val="auto"/>
            <w:kern w:val="24"/>
            <w:lang w:val="en-US"/>
          </w:rPr>
          <w:t>stopotit</w:t>
        </w:r>
        <w:proofErr w:type="spellEnd"/>
        <w:r w:rsidRPr="005E7E54">
          <w:rPr>
            <w:rStyle w:val="ac"/>
            <w:rFonts w:eastAsia="+mn-ea"/>
            <w:color w:val="auto"/>
            <w:kern w:val="24"/>
          </w:rPr>
          <w:t>.</w:t>
        </w:r>
        <w:proofErr w:type="spellStart"/>
        <w:r w:rsidRPr="005E7E54">
          <w:rPr>
            <w:rStyle w:val="ac"/>
            <w:rFonts w:eastAsia="+mn-ea"/>
            <w:color w:val="auto"/>
            <w:kern w:val="24"/>
            <w:lang w:val="en-US"/>
          </w:rPr>
          <w:t>ru</w:t>
        </w:r>
        <w:proofErr w:type="spellEnd"/>
        <w:r w:rsidRPr="005E7E54">
          <w:rPr>
            <w:rStyle w:val="ac"/>
            <w:rFonts w:eastAsia="+mn-ea"/>
            <w:color w:val="auto"/>
            <w:kern w:val="24"/>
          </w:rPr>
          <w:t>/</w:t>
        </w:r>
        <w:proofErr w:type="spellStart"/>
        <w:r w:rsidRPr="005E7E54">
          <w:rPr>
            <w:rStyle w:val="ac"/>
            <w:rFonts w:eastAsia="+mn-ea"/>
            <w:color w:val="auto"/>
            <w:kern w:val="24"/>
            <w:lang w:val="en-US"/>
          </w:rPr>
          <w:t>proverka</w:t>
        </w:r>
        <w:proofErr w:type="spellEnd"/>
        <w:r w:rsidRPr="005E7E54">
          <w:rPr>
            <w:rStyle w:val="ac"/>
            <w:rFonts w:eastAsia="+mn-ea"/>
            <w:color w:val="auto"/>
            <w:kern w:val="24"/>
          </w:rPr>
          <w:t>-</w:t>
        </w:r>
        <w:proofErr w:type="spellStart"/>
        <w:r w:rsidRPr="005E7E54">
          <w:rPr>
            <w:rStyle w:val="ac"/>
            <w:rFonts w:eastAsia="+mn-ea"/>
            <w:color w:val="auto"/>
            <w:kern w:val="24"/>
            <w:lang w:val="en-US"/>
          </w:rPr>
          <w:t>sluha</w:t>
        </w:r>
        <w:proofErr w:type="spellEnd"/>
        <w:r w:rsidRPr="005E7E54">
          <w:rPr>
            <w:rStyle w:val="ac"/>
            <w:rFonts w:eastAsia="+mn-ea"/>
            <w:color w:val="auto"/>
            <w:kern w:val="24"/>
          </w:rPr>
          <w:t>-</w:t>
        </w:r>
        <w:r w:rsidRPr="005E7E54">
          <w:rPr>
            <w:rStyle w:val="ac"/>
            <w:rFonts w:eastAsia="+mn-ea"/>
            <w:color w:val="auto"/>
            <w:kern w:val="24"/>
            <w:lang w:val="en-US"/>
          </w:rPr>
          <w:t>test</w:t>
        </w:r>
      </w:hyperlink>
      <w:r w:rsidRPr="005E7E54">
        <w:rPr>
          <w:rFonts w:eastAsia="+mn-ea"/>
          <w:kern w:val="24"/>
        </w:rPr>
        <w:t xml:space="preserve"> </w:t>
      </w:r>
    </w:p>
    <w:p w:rsidR="005E7E54" w:rsidRPr="003C5EAF" w:rsidRDefault="005E7E54" w:rsidP="003C5EAF">
      <w:pPr>
        <w:pStyle w:val="aa"/>
        <w:spacing w:line="360" w:lineRule="auto"/>
        <w:textAlignment w:val="baseline"/>
        <w:rPr>
          <w:color w:val="996666"/>
        </w:rPr>
      </w:pPr>
    </w:p>
    <w:sectPr w:rsidR="005E7E54" w:rsidRPr="003C5EAF" w:rsidSect="00C95159">
      <w:headerReference w:type="default" r:id="rId21"/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40" w:rsidRDefault="00B92140" w:rsidP="00177E29">
      <w:pPr>
        <w:spacing w:after="0" w:line="240" w:lineRule="auto"/>
      </w:pPr>
      <w:r>
        <w:separator/>
      </w:r>
    </w:p>
  </w:endnote>
  <w:endnote w:type="continuationSeparator" w:id="0">
    <w:p w:rsidR="00B92140" w:rsidRDefault="00B92140" w:rsidP="0017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9" w:rsidRDefault="00EF2D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40" w:rsidRDefault="00B92140" w:rsidP="00177E29">
      <w:pPr>
        <w:spacing w:after="0" w:line="240" w:lineRule="auto"/>
      </w:pPr>
      <w:r>
        <w:separator/>
      </w:r>
    </w:p>
  </w:footnote>
  <w:footnote w:type="continuationSeparator" w:id="0">
    <w:p w:rsidR="00B92140" w:rsidRDefault="00B92140" w:rsidP="0017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29" w:rsidRDefault="00177E29">
    <w:pPr>
      <w:pStyle w:val="a4"/>
      <w:jc w:val="center"/>
    </w:pPr>
  </w:p>
  <w:p w:rsidR="00177E29" w:rsidRDefault="00177E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A38"/>
    <w:multiLevelType w:val="hybridMultilevel"/>
    <w:tmpl w:val="6B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08C2"/>
    <w:multiLevelType w:val="hybridMultilevel"/>
    <w:tmpl w:val="36E44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BC1770"/>
    <w:multiLevelType w:val="hybridMultilevel"/>
    <w:tmpl w:val="C5F836BE"/>
    <w:lvl w:ilvl="0" w:tplc="6CCA0B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8FB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667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A04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27F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CC2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6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048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8B0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96C19"/>
    <w:multiLevelType w:val="hybridMultilevel"/>
    <w:tmpl w:val="746CBDA0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971673"/>
    <w:multiLevelType w:val="multilevel"/>
    <w:tmpl w:val="FB40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7EE6"/>
    <w:multiLevelType w:val="hybridMultilevel"/>
    <w:tmpl w:val="0D2CAEC8"/>
    <w:lvl w:ilvl="0" w:tplc="B3B6FA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688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494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6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83A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E13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04B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08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C56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27BE2"/>
    <w:multiLevelType w:val="hybridMultilevel"/>
    <w:tmpl w:val="DF18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29"/>
    <w:rsid w:val="000069A5"/>
    <w:rsid w:val="000120D5"/>
    <w:rsid w:val="00013746"/>
    <w:rsid w:val="00057944"/>
    <w:rsid w:val="000814A8"/>
    <w:rsid w:val="00097E7A"/>
    <w:rsid w:val="000A2640"/>
    <w:rsid w:val="000E2F75"/>
    <w:rsid w:val="000F327E"/>
    <w:rsid w:val="00134189"/>
    <w:rsid w:val="00150D8B"/>
    <w:rsid w:val="001724A8"/>
    <w:rsid w:val="00177E29"/>
    <w:rsid w:val="00183C78"/>
    <w:rsid w:val="00191615"/>
    <w:rsid w:val="001F6746"/>
    <w:rsid w:val="0020427D"/>
    <w:rsid w:val="002329BF"/>
    <w:rsid w:val="00242949"/>
    <w:rsid w:val="0025147A"/>
    <w:rsid w:val="00253CA7"/>
    <w:rsid w:val="00254944"/>
    <w:rsid w:val="00272C78"/>
    <w:rsid w:val="002E6BDD"/>
    <w:rsid w:val="0035669B"/>
    <w:rsid w:val="00360CFA"/>
    <w:rsid w:val="003637ED"/>
    <w:rsid w:val="0039535F"/>
    <w:rsid w:val="003A4A15"/>
    <w:rsid w:val="003B02EB"/>
    <w:rsid w:val="003C3A7F"/>
    <w:rsid w:val="003C5EAF"/>
    <w:rsid w:val="003D1DB9"/>
    <w:rsid w:val="003D2D3B"/>
    <w:rsid w:val="004C4C16"/>
    <w:rsid w:val="004C56B4"/>
    <w:rsid w:val="004F4F6C"/>
    <w:rsid w:val="00524621"/>
    <w:rsid w:val="0053086D"/>
    <w:rsid w:val="005C0416"/>
    <w:rsid w:val="005E7E54"/>
    <w:rsid w:val="0060732E"/>
    <w:rsid w:val="006146D3"/>
    <w:rsid w:val="00617991"/>
    <w:rsid w:val="0062442B"/>
    <w:rsid w:val="00653FCA"/>
    <w:rsid w:val="006661E5"/>
    <w:rsid w:val="006921A2"/>
    <w:rsid w:val="006D0309"/>
    <w:rsid w:val="006D7379"/>
    <w:rsid w:val="007117C6"/>
    <w:rsid w:val="00741B74"/>
    <w:rsid w:val="007465CF"/>
    <w:rsid w:val="00771BFB"/>
    <w:rsid w:val="00781DEA"/>
    <w:rsid w:val="007E6C20"/>
    <w:rsid w:val="008147B8"/>
    <w:rsid w:val="00830B2E"/>
    <w:rsid w:val="00854806"/>
    <w:rsid w:val="008656BF"/>
    <w:rsid w:val="0086770B"/>
    <w:rsid w:val="00897BCD"/>
    <w:rsid w:val="008D24E8"/>
    <w:rsid w:val="008D5B6C"/>
    <w:rsid w:val="00926637"/>
    <w:rsid w:val="00927EDC"/>
    <w:rsid w:val="00931230"/>
    <w:rsid w:val="00946D7F"/>
    <w:rsid w:val="00993236"/>
    <w:rsid w:val="009F22B4"/>
    <w:rsid w:val="00A51B9F"/>
    <w:rsid w:val="00A70D0C"/>
    <w:rsid w:val="00A712E6"/>
    <w:rsid w:val="00AC2D41"/>
    <w:rsid w:val="00AC41BE"/>
    <w:rsid w:val="00AD5C07"/>
    <w:rsid w:val="00AE1D0E"/>
    <w:rsid w:val="00AF34B5"/>
    <w:rsid w:val="00B10729"/>
    <w:rsid w:val="00B446AA"/>
    <w:rsid w:val="00B6272E"/>
    <w:rsid w:val="00B92140"/>
    <w:rsid w:val="00C22153"/>
    <w:rsid w:val="00C25F0C"/>
    <w:rsid w:val="00C75636"/>
    <w:rsid w:val="00C856AF"/>
    <w:rsid w:val="00C95159"/>
    <w:rsid w:val="00CC32EA"/>
    <w:rsid w:val="00CD27BF"/>
    <w:rsid w:val="00D000E8"/>
    <w:rsid w:val="00D33E23"/>
    <w:rsid w:val="00D349F0"/>
    <w:rsid w:val="00D84082"/>
    <w:rsid w:val="00DA707C"/>
    <w:rsid w:val="00DF5EF7"/>
    <w:rsid w:val="00E014EA"/>
    <w:rsid w:val="00E46C58"/>
    <w:rsid w:val="00ED23CE"/>
    <w:rsid w:val="00ED31BD"/>
    <w:rsid w:val="00EF2D09"/>
    <w:rsid w:val="00F2635B"/>
    <w:rsid w:val="00F35386"/>
    <w:rsid w:val="00F549FF"/>
    <w:rsid w:val="00F60129"/>
    <w:rsid w:val="00F65943"/>
    <w:rsid w:val="00FA06E1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E29"/>
  </w:style>
  <w:style w:type="paragraph" w:styleId="a6">
    <w:name w:val="footer"/>
    <w:basedOn w:val="a"/>
    <w:link w:val="a7"/>
    <w:uiPriority w:val="99"/>
    <w:unhideWhenUsed/>
    <w:rsid w:val="0017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E29"/>
  </w:style>
  <w:style w:type="paragraph" w:styleId="a8">
    <w:name w:val="Balloon Text"/>
    <w:basedOn w:val="a"/>
    <w:link w:val="a9"/>
    <w:uiPriority w:val="99"/>
    <w:semiHidden/>
    <w:unhideWhenUsed/>
    <w:rsid w:val="001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6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3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312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E7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E29"/>
  </w:style>
  <w:style w:type="paragraph" w:styleId="a6">
    <w:name w:val="footer"/>
    <w:basedOn w:val="a"/>
    <w:link w:val="a7"/>
    <w:uiPriority w:val="99"/>
    <w:unhideWhenUsed/>
    <w:rsid w:val="0017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E29"/>
  </w:style>
  <w:style w:type="paragraph" w:styleId="a8">
    <w:name w:val="Balloon Text"/>
    <w:basedOn w:val="a"/>
    <w:link w:val="a9"/>
    <w:uiPriority w:val="99"/>
    <w:semiHidden/>
    <w:unhideWhenUsed/>
    <w:rsid w:val="001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6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3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312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E7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stopotit.ru/proverka-sluha-te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CDE547A-A744-4E50-AEE2-1AC68B5A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Марченко </cp:lastModifiedBy>
  <cp:revision>52</cp:revision>
  <cp:lastPrinted>2018-02-22T08:02:00Z</cp:lastPrinted>
  <dcterms:created xsi:type="dcterms:W3CDTF">2016-11-16T07:42:00Z</dcterms:created>
  <dcterms:modified xsi:type="dcterms:W3CDTF">2018-03-03T12:49:00Z</dcterms:modified>
</cp:coreProperties>
</file>